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tabs>
          <w:tab w:val="left" w:pos="8306"/>
        </w:tabs>
        <w:adjustRightInd w:val="0"/>
        <w:snapToGrid w:val="0"/>
        <w:spacing w:line="560" w:lineRule="exact"/>
        <w:jc w:val="center"/>
        <w:rPr>
          <w:rFonts w:ascii="宋体" w:hAnsi="宋体" w:cs="方正小标宋_GBK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cs="方正小标宋_GBK"/>
          <w:b/>
          <w:bCs/>
          <w:color w:val="000000"/>
          <w:sz w:val="44"/>
          <w:szCs w:val="44"/>
        </w:rPr>
        <w:t>科技创新合作需求申报表</w:t>
      </w:r>
    </w:p>
    <w:bookmarkEnd w:id="0"/>
    <w:p>
      <w:pPr>
        <w:tabs>
          <w:tab w:val="left" w:pos="8306"/>
        </w:tabs>
        <w:adjustRightInd w:val="0"/>
        <w:snapToGrid w:val="0"/>
        <w:spacing w:line="560" w:lineRule="exact"/>
        <w:jc w:val="center"/>
        <w:rPr>
          <w:rFonts w:ascii="宋体" w:hAnsi="宋体" w:cs="方正小标宋_GBK"/>
          <w:b/>
          <w:bCs/>
          <w:color w:val="000000"/>
          <w:sz w:val="44"/>
          <w:szCs w:val="44"/>
        </w:rPr>
      </w:pPr>
    </w:p>
    <w:tbl>
      <w:tblPr>
        <w:tblStyle w:val="5"/>
        <w:tblW w:w="8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815"/>
        <w:gridCol w:w="165"/>
        <w:gridCol w:w="1235"/>
        <w:gridCol w:w="1473"/>
        <w:gridCol w:w="1430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8870" w:type="dxa"/>
            <w:gridSpan w:val="7"/>
          </w:tcPr>
          <w:p>
            <w:pPr>
              <w:pStyle w:val="8"/>
            </w:pPr>
            <w:r>
              <w:rPr>
                <w:rFonts w:hint="eastAsia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448" w:type="dxa"/>
            <w:gridSpan w:val="3"/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422" w:type="dxa"/>
            <w:gridSpan w:val="4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2448" w:type="dxa"/>
            <w:gridSpan w:val="3"/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单位所属性质</w:t>
            </w:r>
          </w:p>
        </w:tc>
        <w:tc>
          <w:tcPr>
            <w:tcW w:w="6422" w:type="dxa"/>
            <w:gridSpan w:val="4"/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□高校    □科研院所    □企业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468" w:type="dxa"/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联系人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pStyle w:val="8"/>
            </w:pPr>
          </w:p>
        </w:tc>
        <w:tc>
          <w:tcPr>
            <w:tcW w:w="1235" w:type="dxa"/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</w:pPr>
          </w:p>
        </w:tc>
        <w:tc>
          <w:tcPr>
            <w:tcW w:w="1430" w:type="dxa"/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284" w:type="dxa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870" w:type="dxa"/>
            <w:gridSpan w:val="7"/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二、技术需求简介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需求类别</w:t>
            </w:r>
          </w:p>
        </w:tc>
        <w:tc>
          <w:tcPr>
            <w:tcW w:w="6587" w:type="dxa"/>
            <w:gridSpan w:val="5"/>
            <w:vAlign w:val="center"/>
          </w:tcPr>
          <w:p>
            <w:pPr>
              <w:pStyle w:val="8"/>
              <w:jc w:val="both"/>
              <w:rPr>
                <w:highlight w:val="none"/>
              </w:rPr>
            </w:pPr>
            <w:r>
              <w:rPr>
                <w:rFonts w:hint="eastAsia"/>
              </w:rPr>
              <w:t>□创新人才</w:t>
            </w:r>
            <w:r>
              <w:t>团队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创新成果 </w:t>
            </w:r>
            <w:r>
              <w:rPr>
                <w:rFonts w:hint="eastAsia"/>
                <w:highlight w:val="none"/>
              </w:rPr>
              <w:t xml:space="preserve">   □</w:t>
            </w:r>
            <w:r>
              <w:rPr>
                <w:rFonts w:hint="eastAsia"/>
                <w:highlight w:val="none"/>
                <w:lang w:val="en-US" w:eastAsia="zh-CN"/>
              </w:rPr>
              <w:t>关键技术攻关</w:t>
            </w:r>
            <w:r>
              <w:rPr>
                <w:rFonts w:hint="eastAsia"/>
                <w:highlight w:val="none"/>
              </w:rPr>
              <w:t xml:space="preserve">     </w:t>
            </w:r>
          </w:p>
          <w:p>
            <w:pPr>
              <w:pStyle w:val="8"/>
              <w:jc w:val="both"/>
            </w:pPr>
            <w:r>
              <w:rPr>
                <w:rFonts w:hint="eastAsia"/>
                <w:highlight w:val="none"/>
              </w:rPr>
              <w:t>□创新平台</w:t>
            </w:r>
            <w:r>
              <w:rPr>
                <w:highlight w:val="none"/>
              </w:rPr>
              <w:t>（</w:t>
            </w:r>
            <w:r>
              <w:rPr>
                <w:rFonts w:hint="eastAsia"/>
                <w:highlight w:val="none"/>
              </w:rPr>
              <w:t>包括</w:t>
            </w:r>
            <w:r>
              <w:rPr>
                <w:rFonts w:hint="eastAsia"/>
                <w:highlight w:val="none"/>
                <w:lang w:val="en-US" w:eastAsia="zh-CN"/>
              </w:rPr>
              <w:t>校企联合研发中心、企业研究开发中心</w:t>
            </w:r>
            <w:r>
              <w:rPr>
                <w:rFonts w:hint="eastAsia"/>
                <w:highlight w:val="none"/>
              </w:rPr>
              <w:t>、</w:t>
            </w:r>
            <w:r>
              <w:rPr>
                <w:highlight w:val="none"/>
              </w:rPr>
              <w:t>技术创新中心等）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</w:rPr>
              <w:t>□其他（需详细写明类别）</w:t>
            </w:r>
            <w:r>
              <w:rPr>
                <w:rFonts w:hint="eastAsia"/>
                <w:highlight w:val="none"/>
                <w:u w:val="single"/>
              </w:rPr>
              <w:t xml:space="preserve">     </w:t>
            </w:r>
            <w:r>
              <w:rPr>
                <w:highlight w:val="none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所属领域（根据具体需求，只选择1项）</w:t>
            </w:r>
          </w:p>
        </w:tc>
        <w:tc>
          <w:tcPr>
            <w:tcW w:w="6587" w:type="dxa"/>
            <w:gridSpan w:val="5"/>
            <w:vAlign w:val="center"/>
          </w:tcPr>
          <w:p>
            <w:pPr>
              <w:pStyle w:val="8"/>
              <w:jc w:val="both"/>
            </w:pPr>
            <w:r>
              <w:rPr>
                <w:rFonts w:hint="eastAsia" w:hAnsi="Songti SC Bold" w:cs="宋体"/>
              </w:rPr>
              <w:t>□</w:t>
            </w:r>
            <w:r>
              <w:rPr>
                <w:rFonts w:hint="eastAsia"/>
              </w:rPr>
              <w:t xml:space="preserve">先进材料  </w:t>
            </w:r>
            <w:r>
              <w:rPr>
                <w:rFonts w:hint="eastAsia" w:hAnsi="Songti SC Bold" w:cs="宋体"/>
              </w:rPr>
              <w:t>□</w:t>
            </w:r>
            <w:r>
              <w:rPr>
                <w:rFonts w:hint="eastAsia"/>
              </w:rPr>
              <w:t xml:space="preserve">装备制造  </w:t>
            </w:r>
            <w:r>
              <w:rPr>
                <w:rFonts w:hint="eastAsia" w:hAnsi="Songti SC Bold" w:cs="宋体"/>
              </w:rPr>
              <w:t>□</w:t>
            </w:r>
            <w:r>
              <w:rPr>
                <w:rFonts w:hint="eastAsia"/>
              </w:rPr>
              <w:t xml:space="preserve">现代能源  </w:t>
            </w:r>
            <w:r>
              <w:rPr>
                <w:rFonts w:hint="eastAsia" w:hAnsi="Songti SC Bold" w:cs="宋体"/>
              </w:rPr>
              <w:t>□</w:t>
            </w:r>
            <w:r>
              <w:rPr>
                <w:rFonts w:hint="eastAsia"/>
              </w:rPr>
              <w:t xml:space="preserve">生态环境  </w:t>
            </w:r>
          </w:p>
          <w:p>
            <w:pPr>
              <w:pStyle w:val="8"/>
              <w:jc w:val="both"/>
            </w:pPr>
            <w:r>
              <w:rPr>
                <w:rFonts w:hint="eastAsia" w:hAnsi="Songti SC Bold" w:cs="宋体"/>
              </w:rPr>
              <w:t>□</w:t>
            </w:r>
            <w:r>
              <w:rPr>
                <w:rFonts w:hint="eastAsia"/>
              </w:rPr>
              <w:t xml:space="preserve">绿色农牧 </w:t>
            </w:r>
            <w:r>
              <w:t xml:space="preserve"> </w:t>
            </w:r>
            <w:r>
              <w:rPr>
                <w:rFonts w:hint="eastAsia" w:hAnsi="Songti SC Bold" w:cs="宋体"/>
              </w:rPr>
              <w:t>□</w:t>
            </w:r>
            <w:r>
              <w:rPr>
                <w:rFonts w:hint="eastAsia"/>
              </w:rPr>
              <w:t xml:space="preserve">生物医药  </w:t>
            </w:r>
            <w:r>
              <w:rPr>
                <w:rFonts w:hint="eastAsia" w:hAnsi="Songti SC Bold" w:cs="宋体"/>
                <w:lang w:eastAsia="zh-CN"/>
              </w:rPr>
              <w:t>□</w:t>
            </w:r>
            <w:r>
              <w:rPr>
                <w:rFonts w:hint="eastAsia"/>
              </w:rPr>
              <w:t>数字经济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hAnsi="Songti SC Bold" w:cs="宋体"/>
              </w:rPr>
              <w:t>□</w:t>
            </w:r>
            <w:r>
              <w:rPr>
                <w:rFonts w:hint="eastAsia"/>
              </w:rPr>
              <w:t xml:space="preserve">战略研究 </w:t>
            </w:r>
            <w:r>
              <w:t xml:space="preserve"> </w:t>
            </w:r>
          </w:p>
          <w:p>
            <w:pPr>
              <w:pStyle w:val="8"/>
              <w:jc w:val="both"/>
            </w:pPr>
            <w:r>
              <w:rPr>
                <w:rFonts w:hint="eastAsia" w:hAnsi="Songti SC Bold" w:cs="宋体"/>
              </w:rPr>
              <w:t>□</w:t>
            </w:r>
            <w:r>
              <w:rPr>
                <w:rFonts w:hint="eastAsia"/>
              </w:rPr>
              <w:t>其他（需</w:t>
            </w:r>
            <w:r>
              <w:t>详细写明领域</w:t>
            </w:r>
            <w:r>
              <w:rPr>
                <w:rFonts w:hint="eastAsia"/>
              </w:rPr>
              <w:t>）</w:t>
            </w:r>
            <w:r>
              <w:rPr>
                <w:rFonts w:hint="eastAsia" w:hAnsi="Songti SC Bold" w:cs="宋体"/>
                <w:u w:val="single"/>
              </w:rPr>
              <w:t xml:space="preserve">     </w:t>
            </w:r>
            <w:r>
              <w:rPr>
                <w:rFonts w:hAnsi="Songti SC Bold" w:cs="宋体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合作方式</w:t>
            </w:r>
          </w:p>
        </w:tc>
        <w:tc>
          <w:tcPr>
            <w:tcW w:w="6587" w:type="dxa"/>
            <w:gridSpan w:val="5"/>
            <w:vAlign w:val="center"/>
          </w:tcPr>
          <w:p>
            <w:pPr>
              <w:pStyle w:val="8"/>
              <w:jc w:val="both"/>
            </w:pPr>
            <w:r>
              <w:rPr>
                <w:rFonts w:hint="eastAsia" w:hAnsi="Songti SC Bold" w:cs="宋体"/>
              </w:rPr>
              <w:t>□</w:t>
            </w:r>
            <w:r>
              <w:rPr>
                <w:rFonts w:hint="eastAsia"/>
              </w:rPr>
              <w:t xml:space="preserve">技术开发  </w:t>
            </w:r>
            <w:r>
              <w:rPr>
                <w:rFonts w:hint="eastAsia" w:hAnsi="Songti SC Bold" w:cs="宋体"/>
              </w:rPr>
              <w:t>□技术转让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hAnsi="Songti SC Bold" w:cs="宋体"/>
              </w:rPr>
              <w:t>□</w:t>
            </w:r>
            <w:r>
              <w:rPr>
                <w:rFonts w:hint="eastAsia"/>
              </w:rPr>
              <w:t xml:space="preserve">技术许可  </w:t>
            </w:r>
            <w:r>
              <w:rPr>
                <w:rFonts w:hint="eastAsia" w:hAnsi="Songti SC Bold" w:cs="宋体"/>
              </w:rPr>
              <w:t>□技术入股</w:t>
            </w:r>
          </w:p>
          <w:p>
            <w:pPr>
              <w:pStyle w:val="8"/>
              <w:jc w:val="both"/>
            </w:pPr>
            <w:r>
              <w:rPr>
                <w:rFonts w:hint="eastAsia"/>
              </w:rPr>
              <w:t>□合作转化（共建新实体）  □技术咨询  □技术服务</w:t>
            </w:r>
          </w:p>
          <w:p>
            <w:pPr>
              <w:pStyle w:val="8"/>
              <w:jc w:val="both"/>
            </w:pPr>
            <w:r>
              <w:rPr>
                <w:rFonts w:hint="eastAsia"/>
              </w:rPr>
              <w:t>□其他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单位投入预算</w:t>
            </w:r>
          </w:p>
        </w:tc>
        <w:tc>
          <w:tcPr>
            <w:tcW w:w="6587" w:type="dxa"/>
            <w:gridSpan w:val="5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8870" w:type="dxa"/>
            <w:gridSpan w:val="7"/>
            <w:vAlign w:val="center"/>
          </w:tcPr>
          <w:p>
            <w:pPr>
              <w:pStyle w:val="8"/>
              <w:jc w:val="both"/>
            </w:pPr>
            <w:r>
              <w:rPr>
                <w:rFonts w:hint="eastAsia"/>
              </w:rPr>
              <w:t>1.实施科技成果转化及产业化、培养创新创业团队、</w:t>
            </w:r>
            <w:r>
              <w:rPr>
                <w:rFonts w:hint="eastAsia" w:cs="宋体"/>
              </w:rPr>
              <w:t>联合建设创新研发平台、</w:t>
            </w:r>
            <w:r>
              <w:rPr>
                <w:rFonts w:cs="宋体"/>
              </w:rPr>
              <w:t>联合开展研究</w:t>
            </w:r>
            <w:r>
              <w:rPr>
                <w:rFonts w:hint="eastAsia"/>
              </w:rPr>
              <w:t>等方面需求背景、国内外相关情况介绍。（限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00字）</w:t>
            </w:r>
          </w:p>
          <w:p>
            <w:pPr>
              <w:pStyle w:val="8"/>
              <w:jc w:val="both"/>
            </w:pPr>
            <w:r>
              <w:rPr>
                <w:rFonts w:hint="eastAsia"/>
              </w:rPr>
              <w:t>2.需求内容描述及</w:t>
            </w:r>
            <w:r>
              <w:t>合作方式</w:t>
            </w:r>
            <w:r>
              <w:rPr>
                <w:rFonts w:hint="eastAsia"/>
              </w:rPr>
              <w:t>。（限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00字）</w:t>
            </w:r>
          </w:p>
          <w:p>
            <w:pPr>
              <w:pStyle w:val="8"/>
              <w:jc w:val="both"/>
              <w:rPr>
                <w:rFonts w:cs="宋体"/>
              </w:rPr>
            </w:pPr>
            <w:r>
              <w:t>3</w:t>
            </w:r>
            <w:r>
              <w:rPr>
                <w:rFonts w:hint="eastAsia"/>
              </w:rPr>
              <w:t>.已有工作及合作基础情况。（限500字）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9E389DD9-B168-4524-AADE-0E7BD880178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59174C4-6EC3-4857-A04A-EE6A5247CC43}"/>
  </w:font>
  <w:font w:name="Songti SC Bold">
    <w:altName w:val="仿宋"/>
    <w:panose1 w:val="00000000000000000000"/>
    <w:charset w:val="50"/>
    <w:family w:val="auto"/>
    <w:pitch w:val="default"/>
    <w:sig w:usb0="00000000" w:usb1="00000000" w:usb2="00000010" w:usb3="00000000" w:csb0="0004009F" w:csb1="00000000"/>
    <w:embedRegular r:id="rId3" w:fontKey="{023BFDDB-2AAD-401C-9969-F8C8C8478BD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hNmU3ZGNhYjJmMjRiZjA4NTNjMWJiNjZmNjA1MzAifQ=="/>
  </w:docVars>
  <w:rsids>
    <w:rsidRoot w:val="4FB03117"/>
    <w:rsid w:val="000637B6"/>
    <w:rsid w:val="001562AF"/>
    <w:rsid w:val="00236FEE"/>
    <w:rsid w:val="002718BC"/>
    <w:rsid w:val="002B60E0"/>
    <w:rsid w:val="002D4BC0"/>
    <w:rsid w:val="00420118"/>
    <w:rsid w:val="00427039"/>
    <w:rsid w:val="0043681F"/>
    <w:rsid w:val="00542B01"/>
    <w:rsid w:val="005743E2"/>
    <w:rsid w:val="00581AF8"/>
    <w:rsid w:val="00674F8E"/>
    <w:rsid w:val="00725210"/>
    <w:rsid w:val="009A42DF"/>
    <w:rsid w:val="009A5491"/>
    <w:rsid w:val="009D2B26"/>
    <w:rsid w:val="00B70437"/>
    <w:rsid w:val="00C94C8B"/>
    <w:rsid w:val="00D05376"/>
    <w:rsid w:val="00DC735F"/>
    <w:rsid w:val="00E622B5"/>
    <w:rsid w:val="00EF5FA2"/>
    <w:rsid w:val="00FD7D7F"/>
    <w:rsid w:val="02675AC6"/>
    <w:rsid w:val="03631D1E"/>
    <w:rsid w:val="0B163D2C"/>
    <w:rsid w:val="10832FB0"/>
    <w:rsid w:val="10E723F2"/>
    <w:rsid w:val="128D0D77"/>
    <w:rsid w:val="18FE652B"/>
    <w:rsid w:val="1D1320E6"/>
    <w:rsid w:val="207A0CA6"/>
    <w:rsid w:val="213F493D"/>
    <w:rsid w:val="29CC09FE"/>
    <w:rsid w:val="2A783A41"/>
    <w:rsid w:val="33D84C20"/>
    <w:rsid w:val="35D37673"/>
    <w:rsid w:val="39742D64"/>
    <w:rsid w:val="39FC040D"/>
    <w:rsid w:val="400718BA"/>
    <w:rsid w:val="406B1E48"/>
    <w:rsid w:val="4088039F"/>
    <w:rsid w:val="40BF3F42"/>
    <w:rsid w:val="46696E2A"/>
    <w:rsid w:val="4844755E"/>
    <w:rsid w:val="48A60C3E"/>
    <w:rsid w:val="49BE170B"/>
    <w:rsid w:val="4B517E8D"/>
    <w:rsid w:val="4C9C1383"/>
    <w:rsid w:val="4D8A4B8F"/>
    <w:rsid w:val="4FB03117"/>
    <w:rsid w:val="516B614C"/>
    <w:rsid w:val="52DB707F"/>
    <w:rsid w:val="53703A1D"/>
    <w:rsid w:val="541820FF"/>
    <w:rsid w:val="54F2623D"/>
    <w:rsid w:val="565D002E"/>
    <w:rsid w:val="56F00EA2"/>
    <w:rsid w:val="5821437D"/>
    <w:rsid w:val="596040BD"/>
    <w:rsid w:val="5C651EB1"/>
    <w:rsid w:val="5E67476D"/>
    <w:rsid w:val="698E72F7"/>
    <w:rsid w:val="6A3306C6"/>
    <w:rsid w:val="6F053DC0"/>
    <w:rsid w:val="75E64D79"/>
    <w:rsid w:val="7A7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paragraph" w:customStyle="1" w:styleId="8">
    <w:name w:val="正文 New New New"/>
    <w:autoRedefine/>
    <w:qFormat/>
    <w:uiPriority w:val="0"/>
    <w:pPr>
      <w:widowControl w:val="0"/>
      <w:spacing w:line="540" w:lineRule="exact"/>
      <w:jc w:val="center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9">
    <w:name w:val="未处理的提及1"/>
    <w:basedOn w:val="6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276</Words>
  <Characters>1574</Characters>
  <Lines>13</Lines>
  <Paragraphs>3</Paragraphs>
  <TotalTime>51</TotalTime>
  <ScaleCrop>false</ScaleCrop>
  <LinksUpToDate>false</LinksUpToDate>
  <CharactersWithSpaces>1847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2024-02-20T09:52:00Z</dcterms:created>
  <dc:creator>D&amp;L</dc:creator>
  <cp:lastModifiedBy>nicky</cp:lastModifiedBy>
  <cp:lastPrinted>2024-02-20T08:14:00Z</cp:lastPrinted>
  <dcterms:modified xsi:type="dcterms:W3CDTF">2024-02-26T03:36:43Z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617DCA589AED415C9484658EEC11761E_13</vt:lpwstr>
  </property>
</Properties>
</file>